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Default="00285DD9" w:rsidP="00C4252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</w:t>
      </w:r>
      <w:r w:rsidR="00C42528">
        <w:rPr>
          <w:b/>
          <w:sz w:val="28"/>
          <w:szCs w:val="28"/>
        </w:rPr>
        <w:t>Российская Федерация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C42528" w:rsidRDefault="00C42528" w:rsidP="00C42528">
      <w:pPr>
        <w:jc w:val="both"/>
        <w:rPr>
          <w:b/>
          <w:sz w:val="28"/>
          <w:szCs w:val="28"/>
        </w:rPr>
      </w:pPr>
    </w:p>
    <w:p w:rsidR="00C42528" w:rsidRDefault="00C42528" w:rsidP="00C425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20.11.2015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10 </w:t>
      </w:r>
      <w:r>
        <w:rPr>
          <w:b/>
          <w:sz w:val="28"/>
          <w:szCs w:val="28"/>
          <w:u w:val="single"/>
        </w:rPr>
        <w:t xml:space="preserve">  </w:t>
      </w:r>
    </w:p>
    <w:p w:rsidR="00C42528" w:rsidRDefault="00C42528" w:rsidP="00C4252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C42528" w:rsidTr="00097374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2528" w:rsidRPr="00245F76" w:rsidRDefault="00C42528" w:rsidP="00097374">
            <w:pPr>
              <w:rPr>
                <w:bCs/>
                <w:sz w:val="28"/>
                <w:szCs w:val="28"/>
              </w:rPr>
            </w:pPr>
            <w:r w:rsidRPr="00245F76">
              <w:rPr>
                <w:bCs/>
                <w:sz w:val="28"/>
                <w:szCs w:val="28"/>
              </w:rPr>
              <w:t xml:space="preserve">Об образовании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5F76">
              <w:rPr>
                <w:bCs/>
                <w:sz w:val="28"/>
                <w:szCs w:val="28"/>
              </w:rPr>
              <w:t>постоянных комиссий</w:t>
            </w:r>
          </w:p>
          <w:p w:rsidR="00C42528" w:rsidRPr="00245F76" w:rsidRDefault="00C42528" w:rsidP="00097374">
            <w:pPr>
              <w:rPr>
                <w:bCs/>
                <w:sz w:val="28"/>
                <w:szCs w:val="28"/>
              </w:rPr>
            </w:pPr>
            <w:r w:rsidRPr="00245F76">
              <w:rPr>
                <w:bCs/>
                <w:sz w:val="28"/>
                <w:szCs w:val="28"/>
              </w:rPr>
              <w:t>Совета депутатов муниципального</w:t>
            </w:r>
          </w:p>
          <w:p w:rsidR="00C42528" w:rsidRPr="00245F76" w:rsidRDefault="00C42528" w:rsidP="00097374">
            <w:pPr>
              <w:rPr>
                <w:bCs/>
              </w:rPr>
            </w:pPr>
            <w:r w:rsidRPr="00245F76">
              <w:rPr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Pr="00245F76">
              <w:rPr>
                <w:bCs/>
                <w:sz w:val="28"/>
                <w:szCs w:val="28"/>
              </w:rPr>
              <w:t>Марксовский</w:t>
            </w:r>
            <w:proofErr w:type="spellEnd"/>
            <w:r w:rsidRPr="00245F76">
              <w:rPr>
                <w:bCs/>
                <w:sz w:val="28"/>
                <w:szCs w:val="28"/>
              </w:rPr>
              <w:t xml:space="preserve"> сельсовет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Александровского района  третьего </w:t>
            </w:r>
            <w:r w:rsidRPr="00245F76">
              <w:rPr>
                <w:bCs/>
                <w:sz w:val="28"/>
                <w:szCs w:val="28"/>
              </w:rPr>
              <w:t>созыва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245F7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5F7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45F76">
              <w:rPr>
                <w:bCs/>
                <w:sz w:val="28"/>
                <w:szCs w:val="28"/>
              </w:rPr>
              <w:t>избрании</w:t>
            </w:r>
            <w:proofErr w:type="gramEnd"/>
            <w:r w:rsidRPr="00245F76">
              <w:rPr>
                <w:bCs/>
                <w:sz w:val="28"/>
                <w:szCs w:val="28"/>
              </w:rPr>
              <w:t xml:space="preserve"> их </w:t>
            </w:r>
            <w:r>
              <w:rPr>
                <w:bCs/>
                <w:sz w:val="28"/>
                <w:szCs w:val="28"/>
              </w:rPr>
              <w:t xml:space="preserve"> состава  и </w:t>
            </w:r>
            <w:r w:rsidRPr="00245F76">
              <w:rPr>
                <w:bCs/>
                <w:sz w:val="28"/>
                <w:szCs w:val="28"/>
              </w:rPr>
              <w:t>председателей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Default="00C42528" w:rsidP="00C42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2528" w:rsidRDefault="00C42528" w:rsidP="00C42528">
      <w:pPr>
        <w:jc w:val="both"/>
        <w:rPr>
          <w:b/>
        </w:rPr>
      </w:pPr>
    </w:p>
    <w:p w:rsidR="00C42528" w:rsidRDefault="00C42528" w:rsidP="00C42528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 с пунктом  7 статьи  22 Устава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области,  Совет депутатов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1.Образовать следующие постоянные комиссии Совета депутатов: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мандатная</w:t>
      </w:r>
      <w:proofErr w:type="gramEnd"/>
      <w:r>
        <w:rPr>
          <w:sz w:val="28"/>
          <w:szCs w:val="28"/>
        </w:rPr>
        <w:t>, по вопросам организации местного самоуправления, бюджетной, налоговой и финансовой политике, собственности и экономическим вопросам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в количестве 3-х депутатов;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- по социальной политике, культуре, благоустройству и пожарной безопасности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в количестве 4-х депутатов 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2. Избрать в состав постоянных </w:t>
      </w:r>
      <w:proofErr w:type="gramStart"/>
      <w:r>
        <w:rPr>
          <w:sz w:val="28"/>
          <w:szCs w:val="28"/>
        </w:rPr>
        <w:t>комиссий следующих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третьего  созыва: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комиссия мандатная, по вопросам организации местного самоуправления, бюджетной, налоговой и финансовой политике, собственности и экономическим вопросам:</w:t>
      </w:r>
    </w:p>
    <w:p w:rsidR="00C42528" w:rsidRPr="008B04D3" w:rsidRDefault="00C42528" w:rsidP="00C42528">
      <w:pPr>
        <w:rPr>
          <w:sz w:val="28"/>
          <w:szCs w:val="28"/>
          <w:u w:val="single"/>
        </w:rPr>
      </w:pPr>
      <w:r>
        <w:rPr>
          <w:sz w:val="28"/>
          <w:szCs w:val="28"/>
        </w:rPr>
        <w:t>1.Крючкова Лидия Александровна – депутат от избирательного округа № 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2.Быкова Марина Викторовна - депутат от избирательного округа № 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42528" w:rsidRPr="008B04D3" w:rsidRDefault="00C42528" w:rsidP="00C425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Челышкова</w:t>
      </w:r>
      <w:proofErr w:type="spellEnd"/>
      <w:r>
        <w:rPr>
          <w:sz w:val="28"/>
          <w:szCs w:val="28"/>
        </w:rPr>
        <w:t xml:space="preserve"> Екатерина Александровна - депутат от избирательного округа № 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42528" w:rsidRPr="001A4A95" w:rsidRDefault="00C42528" w:rsidP="00C42528">
      <w:pPr>
        <w:rPr>
          <w:sz w:val="28"/>
          <w:szCs w:val="28"/>
          <w:u w:val="single"/>
        </w:rPr>
      </w:pP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комиссия  по социальной политике, культуре, благоустройству и пожарной безопасности:</w:t>
      </w:r>
    </w:p>
    <w:p w:rsidR="00C42528" w:rsidRPr="008B04D3" w:rsidRDefault="00C42528" w:rsidP="00C425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Галков</w:t>
      </w:r>
      <w:proofErr w:type="spellEnd"/>
      <w:r>
        <w:rPr>
          <w:sz w:val="28"/>
          <w:szCs w:val="28"/>
        </w:rPr>
        <w:t xml:space="preserve"> Юрий Витальевич- </w:t>
      </w:r>
      <w:r w:rsidRPr="004127D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от избирательного округа № 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2.Скоробогатых Ирина Васильевна- депутат от избирательного округа № 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3.Бисинов </w:t>
      </w:r>
      <w:proofErr w:type="spellStart"/>
      <w:r>
        <w:rPr>
          <w:sz w:val="28"/>
          <w:szCs w:val="28"/>
        </w:rPr>
        <w:t>Ирсаин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Ахметкарееви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 w:rsidRPr="004127D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от избирательного округа № 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42528" w:rsidRPr="008B04D3" w:rsidRDefault="00C42528" w:rsidP="00C42528">
      <w:pPr>
        <w:rPr>
          <w:sz w:val="28"/>
          <w:szCs w:val="28"/>
          <w:u w:val="single"/>
        </w:rPr>
      </w:pPr>
      <w:r>
        <w:rPr>
          <w:sz w:val="28"/>
          <w:szCs w:val="28"/>
        </w:rPr>
        <w:t>4.Щербаков Сергей Алексеевич - депутат от избирательного округа № 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42528" w:rsidRPr="00E50EDC" w:rsidRDefault="00C42528" w:rsidP="00C42528">
      <w:pPr>
        <w:rPr>
          <w:sz w:val="28"/>
          <w:szCs w:val="28"/>
          <w:u w:val="single"/>
        </w:rPr>
      </w:pP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3. Избрать председателями постоянных </w:t>
      </w:r>
      <w:proofErr w:type="gramStart"/>
      <w:r>
        <w:rPr>
          <w:sz w:val="28"/>
          <w:szCs w:val="28"/>
        </w:rPr>
        <w:t>комиссий следующих депутатов Совета депутатов 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>- комиссия мандатная, по вопросам организации местного самоуправления, бюджетной, налоговой и финансовой политике, собственности и экономическим вопросам:</w:t>
      </w:r>
      <w:r w:rsidRPr="004127DC">
        <w:rPr>
          <w:sz w:val="28"/>
          <w:szCs w:val="28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Лидия Александровна - депутат от избирательного округа № 1</w:t>
      </w:r>
    </w:p>
    <w:p w:rsidR="00C42528" w:rsidRPr="008B04D3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- комиссия  по социальной политике, культуре, благоустройству и пожарной безопасности:   </w:t>
      </w:r>
    </w:p>
    <w:p w:rsidR="00C42528" w:rsidRDefault="00C42528" w:rsidP="00C4252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Галков</w:t>
      </w:r>
      <w:proofErr w:type="spellEnd"/>
      <w:r>
        <w:rPr>
          <w:sz w:val="28"/>
          <w:szCs w:val="28"/>
        </w:rPr>
        <w:t xml:space="preserve"> Юрий Витальевич- </w:t>
      </w:r>
      <w:r w:rsidRPr="004127D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от избирательного округа № 1</w:t>
      </w:r>
      <w:r>
        <w:rPr>
          <w:sz w:val="28"/>
          <w:szCs w:val="28"/>
          <w:u w:val="single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2528" w:rsidRDefault="00C42528" w:rsidP="00C42528">
      <w:pPr>
        <w:jc w:val="both"/>
        <w:rPr>
          <w:color w:val="000000"/>
          <w:sz w:val="28"/>
        </w:rPr>
      </w:pPr>
      <w:r>
        <w:rPr>
          <w:sz w:val="28"/>
          <w:szCs w:val="28"/>
        </w:rPr>
        <w:t>4.</w:t>
      </w:r>
      <w:r w:rsidRPr="007927B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Решение вступает в силу после его  обнародования.   </w:t>
      </w: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42528" w:rsidRDefault="00C42528" w:rsidP="00C4252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</w:rPr>
        <w:t xml:space="preserve"> Настоящее решение подлежит обнародованию в установленном порядке</w:t>
      </w: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Pr="008B04D3" w:rsidRDefault="00C42528" w:rsidP="00C42528">
      <w:pPr>
        <w:rPr>
          <w:iCs/>
          <w:sz w:val="28"/>
          <w:szCs w:val="28"/>
        </w:rPr>
      </w:pPr>
      <w:r w:rsidRPr="008B04D3">
        <w:rPr>
          <w:iCs/>
          <w:sz w:val="28"/>
          <w:szCs w:val="28"/>
        </w:rPr>
        <w:t>Глава муниципального образования</w:t>
      </w:r>
      <w:r>
        <w:rPr>
          <w:iCs/>
          <w:sz w:val="28"/>
          <w:szCs w:val="28"/>
        </w:rPr>
        <w:t xml:space="preserve"> </w:t>
      </w:r>
      <w:r w:rsidRPr="008B04D3">
        <w:rPr>
          <w:iCs/>
          <w:sz w:val="28"/>
          <w:szCs w:val="28"/>
        </w:rPr>
        <w:t xml:space="preserve">                                             С.М.Попов</w:t>
      </w:r>
    </w:p>
    <w:p w:rsidR="00C42528" w:rsidRDefault="00C42528" w:rsidP="00C4252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</w:t>
      </w:r>
    </w:p>
    <w:p w:rsidR="00C42528" w:rsidRDefault="00C42528" w:rsidP="00C42528">
      <w:pPr>
        <w:rPr>
          <w:b/>
        </w:rPr>
      </w:pPr>
      <w:r>
        <w:t xml:space="preserve">.                                                                                     </w:t>
      </w:r>
    </w:p>
    <w:p w:rsidR="00C42528" w:rsidRDefault="00C42528" w:rsidP="00C42528">
      <w:pPr>
        <w:pStyle w:val="36"/>
        <w:ind w:left="0"/>
        <w:rPr>
          <w:sz w:val="28"/>
          <w:szCs w:val="28"/>
        </w:rPr>
      </w:pPr>
    </w:p>
    <w:p w:rsidR="00C42528" w:rsidRDefault="00C42528" w:rsidP="00C42528">
      <w:pPr>
        <w:pStyle w:val="36"/>
        <w:ind w:left="0"/>
        <w:rPr>
          <w:sz w:val="28"/>
          <w:szCs w:val="28"/>
        </w:rPr>
      </w:pPr>
    </w:p>
    <w:p w:rsidR="00C42528" w:rsidRDefault="00C42528" w:rsidP="00C42528">
      <w:pPr>
        <w:pStyle w:val="36"/>
        <w:ind w:left="0"/>
        <w:rPr>
          <w:sz w:val="28"/>
          <w:szCs w:val="28"/>
        </w:rPr>
      </w:pPr>
    </w:p>
    <w:p w:rsidR="00C42528" w:rsidRDefault="00C42528" w:rsidP="00C42528">
      <w:pPr>
        <w:pStyle w:val="36"/>
        <w:ind w:left="0"/>
        <w:rPr>
          <w:sz w:val="28"/>
          <w:szCs w:val="28"/>
        </w:rPr>
      </w:pPr>
    </w:p>
    <w:p w:rsidR="00C42528" w:rsidRDefault="00C42528" w:rsidP="00C42528">
      <w:pPr>
        <w:pStyle w:val="36"/>
        <w:ind w:left="0"/>
        <w:rPr>
          <w:sz w:val="28"/>
          <w:szCs w:val="28"/>
        </w:rPr>
      </w:pPr>
    </w:p>
    <w:p w:rsidR="00C42528" w:rsidRDefault="00C42528" w:rsidP="00C42528">
      <w:pPr>
        <w:pStyle w:val="36"/>
        <w:ind w:left="0"/>
        <w:rPr>
          <w:sz w:val="28"/>
          <w:szCs w:val="28"/>
        </w:rPr>
      </w:pPr>
    </w:p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F6C2B" w:rsidRDefault="00CF6C2B" w:rsidP="00285DD9">
      <w:pPr>
        <w:jc w:val="both"/>
      </w:pPr>
    </w:p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5DD9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23F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6D52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96D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1EC6-EB52-490B-A0AB-8861908D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2016-01-27T12:56:00Z</cp:lastPrinted>
  <dcterms:created xsi:type="dcterms:W3CDTF">2015-12-14T11:34:00Z</dcterms:created>
  <dcterms:modified xsi:type="dcterms:W3CDTF">2017-03-12T17:59:00Z</dcterms:modified>
</cp:coreProperties>
</file>